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6F" w:rsidRDefault="00556E6F"/>
    <w:p w:rsidR="005C607A" w:rsidRPr="005C607A" w:rsidRDefault="005C607A" w:rsidP="005C60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C607A">
        <w:rPr>
          <w:rFonts w:ascii="Times New Roman" w:hAnsi="Times New Roman"/>
          <w:sz w:val="24"/>
          <w:szCs w:val="24"/>
        </w:rPr>
        <w:t>Перелік переможців ІІ аукціону</w:t>
      </w:r>
    </w:p>
    <w:p w:rsidR="005C607A" w:rsidRPr="005C607A" w:rsidRDefault="005C607A" w:rsidP="005C60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07A">
        <w:rPr>
          <w:rFonts w:ascii="Times New Roman" w:hAnsi="Times New Roman"/>
          <w:sz w:val="24"/>
          <w:szCs w:val="24"/>
        </w:rPr>
        <w:t>з продажу спеціальних дозволів на користування надрами,</w:t>
      </w:r>
    </w:p>
    <w:p w:rsidR="005C607A" w:rsidRPr="005C607A" w:rsidRDefault="005C607A" w:rsidP="005C607A">
      <w:pPr>
        <w:jc w:val="center"/>
      </w:pPr>
      <w:r w:rsidRPr="005C607A">
        <w:rPr>
          <w:rFonts w:ascii="Times New Roman" w:hAnsi="Times New Roman"/>
          <w:sz w:val="24"/>
          <w:szCs w:val="24"/>
        </w:rPr>
        <w:t>який відбувся 12 листопада 2014 року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418"/>
        <w:gridCol w:w="1843"/>
        <w:gridCol w:w="2126"/>
        <w:gridCol w:w="2693"/>
      </w:tblGrid>
      <w:tr w:rsidR="005C607A" w:rsidRPr="00F471F0" w:rsidTr="00F651F3">
        <w:trPr>
          <w:trHeight w:val="28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7A" w:rsidRPr="00F471F0" w:rsidRDefault="005C607A" w:rsidP="00F651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607A" w:rsidRPr="00F471F0" w:rsidRDefault="005C607A" w:rsidP="00F651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Об’єкт </w:t>
            </w:r>
            <w:proofErr w:type="spellStart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надрокористування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7A" w:rsidRPr="00F471F0" w:rsidRDefault="005C607A" w:rsidP="00F651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C607A" w:rsidRPr="00F471F0" w:rsidRDefault="005C607A" w:rsidP="00F65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Переможці</w:t>
            </w:r>
          </w:p>
        </w:tc>
      </w:tr>
      <w:tr w:rsidR="005C607A" w:rsidRPr="00F471F0" w:rsidTr="00F651F3">
        <w:trPr>
          <w:trHeight w:val="83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07A" w:rsidRPr="00F471F0" w:rsidRDefault="005C607A" w:rsidP="00F6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ділянки надр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корисної копалини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користування надрами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Місцезнаходження ділянки надр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07A" w:rsidRPr="00F471F0" w:rsidRDefault="005C607A" w:rsidP="00F65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607A" w:rsidRPr="00F471F0" w:rsidTr="00F651F3">
        <w:trPr>
          <w:trHeight w:val="2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C607A" w:rsidRPr="00F471F0" w:rsidTr="00F651F3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pStyle w:val="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F471F0">
              <w:rPr>
                <w:sz w:val="24"/>
                <w:szCs w:val="24"/>
              </w:rPr>
              <w:t>Винниківська</w:t>
            </w:r>
            <w:proofErr w:type="spellEnd"/>
            <w:r w:rsidRPr="00F471F0">
              <w:rPr>
                <w:sz w:val="24"/>
                <w:szCs w:val="24"/>
              </w:rPr>
              <w:t xml:space="preserve"> </w:t>
            </w:r>
          </w:p>
          <w:p w:rsidR="005C607A" w:rsidRPr="00F471F0" w:rsidRDefault="005C607A" w:rsidP="00F651F3">
            <w:pPr>
              <w:pStyle w:val="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71F0">
              <w:rPr>
                <w:sz w:val="24"/>
                <w:szCs w:val="24"/>
              </w:rPr>
              <w:t xml:space="preserve">ділянка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pStyle w:val="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71F0">
              <w:rPr>
                <w:sz w:val="24"/>
                <w:szCs w:val="24"/>
              </w:rPr>
              <w:t>піщано-гравійна суміш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pStyle w:val="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71F0">
              <w:rPr>
                <w:sz w:val="24"/>
                <w:szCs w:val="24"/>
              </w:rPr>
              <w:t xml:space="preserve">геологічне вивчення, </w:t>
            </w:r>
          </w:p>
          <w:p w:rsidR="005C607A" w:rsidRPr="00F471F0" w:rsidRDefault="005C607A" w:rsidP="00F651F3">
            <w:pPr>
              <w:pStyle w:val="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71F0">
              <w:rPr>
                <w:sz w:val="24"/>
                <w:szCs w:val="24"/>
              </w:rPr>
              <w:t xml:space="preserve">у </w:t>
            </w:r>
            <w:proofErr w:type="spellStart"/>
            <w:r w:rsidRPr="00F471F0">
              <w:rPr>
                <w:sz w:val="24"/>
                <w:szCs w:val="24"/>
              </w:rPr>
              <w:t>т.ч</w:t>
            </w:r>
            <w:proofErr w:type="spellEnd"/>
            <w:r w:rsidRPr="00F471F0">
              <w:rPr>
                <w:sz w:val="24"/>
                <w:szCs w:val="24"/>
              </w:rPr>
              <w:t>. ДПР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 w:eastAsia="ru-RU"/>
              </w:rPr>
            </w:pPr>
            <w:r w:rsidRPr="00F471F0">
              <w:rPr>
                <w:rFonts w:ascii="Times New Roman" w:hAnsi="Times New Roman"/>
                <w:sz w:val="24"/>
                <w:szCs w:val="24"/>
              </w:rPr>
              <w:t xml:space="preserve">Львівська обл., Дрогобицький р-н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1F0">
              <w:rPr>
                <w:rFonts w:ascii="Times New Roman" w:hAnsi="Times New Roman"/>
                <w:bCs/>
                <w:sz w:val="24"/>
                <w:szCs w:val="24"/>
              </w:rPr>
              <w:t>ПП «ІГД-Ресурс»</w:t>
            </w:r>
            <w:r w:rsidRPr="00F471F0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5C607A" w:rsidRPr="00F471F0" w:rsidTr="00F651F3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Ділянка 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«Польова»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піщано-гальковий матеріал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геологічне вивчення, 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. ДПР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Одеська обл., </w:t>
            </w:r>
            <w:proofErr w:type="spellStart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Роздільнянський</w:t>
            </w:r>
            <w:proofErr w:type="spellEnd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7A" w:rsidRPr="00F471F0" w:rsidRDefault="005C607A" w:rsidP="00F651F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1F0">
              <w:rPr>
                <w:rFonts w:ascii="Times New Roman" w:hAnsi="Times New Roman"/>
                <w:bCs/>
                <w:sz w:val="24"/>
                <w:szCs w:val="24"/>
              </w:rPr>
              <w:t>ТОВ «Ресурс-С»</w:t>
            </w:r>
          </w:p>
          <w:p w:rsidR="005C607A" w:rsidRPr="00F471F0" w:rsidRDefault="005C607A" w:rsidP="00F651F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607A" w:rsidRPr="00F471F0" w:rsidTr="00F651F3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Олегівське</w:t>
            </w:r>
            <w:proofErr w:type="spellEnd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родовище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471F0">
              <w:rPr>
                <w:rFonts w:ascii="Times New Roman" w:hAnsi="Times New Roman"/>
                <w:sz w:val="24"/>
                <w:szCs w:val="24"/>
              </w:rPr>
              <w:t>абрадорит</w:t>
            </w: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видобування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Житомирська обл., </w:t>
            </w:r>
            <w:proofErr w:type="spellStart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Володарсько</w:t>
            </w:r>
            <w:proofErr w:type="spellEnd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-Волинський р-н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7A" w:rsidRPr="00F471F0" w:rsidRDefault="005C607A" w:rsidP="00F651F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sz w:val="24"/>
                <w:szCs w:val="24"/>
              </w:rPr>
              <w:t>ТОВ «Україна Капітал»</w:t>
            </w:r>
          </w:p>
          <w:p w:rsidR="005C607A" w:rsidRPr="00F471F0" w:rsidRDefault="005C607A" w:rsidP="00F651F3">
            <w:pPr>
              <w:spacing w:after="0" w:line="240" w:lineRule="auto"/>
              <w:ind w:right="-24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607A" w:rsidRPr="00F471F0" w:rsidTr="00F651F3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sz w:val="24"/>
                <w:szCs w:val="24"/>
              </w:rPr>
              <w:t xml:space="preserve">Ділянка 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71F0">
              <w:rPr>
                <w:rFonts w:ascii="Times New Roman" w:hAnsi="Times New Roman"/>
                <w:sz w:val="24"/>
                <w:szCs w:val="24"/>
              </w:rPr>
              <w:t>Кулудор</w:t>
            </w:r>
            <w:proofErr w:type="spellEnd"/>
            <w:r w:rsidRPr="00F471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pStyle w:val="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71F0">
              <w:rPr>
                <w:sz w:val="24"/>
                <w:szCs w:val="24"/>
              </w:rPr>
              <w:t>піщано-гальковий матеріал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pStyle w:val="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71F0">
              <w:rPr>
                <w:sz w:val="24"/>
                <w:szCs w:val="24"/>
              </w:rPr>
              <w:t xml:space="preserve">геологічне вивчення, </w:t>
            </w:r>
          </w:p>
          <w:p w:rsidR="005C607A" w:rsidRPr="00F471F0" w:rsidRDefault="005C607A" w:rsidP="00F651F3">
            <w:pPr>
              <w:pStyle w:val="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471F0">
              <w:rPr>
                <w:sz w:val="24"/>
                <w:szCs w:val="24"/>
              </w:rPr>
              <w:t xml:space="preserve">у </w:t>
            </w:r>
            <w:proofErr w:type="spellStart"/>
            <w:r w:rsidRPr="00F471F0">
              <w:rPr>
                <w:sz w:val="24"/>
                <w:szCs w:val="24"/>
              </w:rPr>
              <w:t>т.ч</w:t>
            </w:r>
            <w:proofErr w:type="spellEnd"/>
            <w:r w:rsidRPr="00F471F0">
              <w:rPr>
                <w:sz w:val="24"/>
                <w:szCs w:val="24"/>
              </w:rPr>
              <w:t>. ДПР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sz w:val="24"/>
                <w:szCs w:val="24"/>
              </w:rPr>
              <w:t xml:space="preserve">Одеської обл., </w:t>
            </w:r>
            <w:proofErr w:type="spellStart"/>
            <w:r w:rsidRPr="00F471F0">
              <w:rPr>
                <w:rFonts w:ascii="Times New Roman" w:hAnsi="Times New Roman"/>
                <w:sz w:val="24"/>
                <w:szCs w:val="24"/>
              </w:rPr>
              <w:t>Біляївський</w:t>
            </w:r>
            <w:proofErr w:type="spellEnd"/>
            <w:r w:rsidRPr="00F471F0">
              <w:rPr>
                <w:rFonts w:ascii="Times New Roman" w:hAnsi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1F0">
              <w:rPr>
                <w:rFonts w:ascii="Times New Roman" w:hAnsi="Times New Roman"/>
                <w:bCs/>
                <w:sz w:val="24"/>
                <w:szCs w:val="24"/>
              </w:rPr>
              <w:t>ТОВ «Торгівельна фірма «</w:t>
            </w:r>
            <w:proofErr w:type="spellStart"/>
            <w:r w:rsidRPr="00F471F0">
              <w:rPr>
                <w:rFonts w:ascii="Times New Roman" w:hAnsi="Times New Roman"/>
                <w:bCs/>
                <w:sz w:val="24"/>
                <w:szCs w:val="24"/>
              </w:rPr>
              <w:t>Інтерпром</w:t>
            </w:r>
            <w:proofErr w:type="spellEnd"/>
            <w:r w:rsidRPr="00F471F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C607A" w:rsidRPr="00F471F0" w:rsidTr="00F651F3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Ділянка «Центральна» </w:t>
            </w:r>
            <w:proofErr w:type="spellStart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Помірецького</w:t>
            </w:r>
            <w:proofErr w:type="spellEnd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родовища (свердловини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№№ 120-РГ, 121-РГ, 123-РГ, 124-РГ)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мінеральні лікувально-столові води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геологічне вивчення,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. ДПР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sz w:val="24"/>
                <w:szCs w:val="24"/>
              </w:rPr>
              <w:t>Львівська обл., Дрогобицький р-н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1F0">
              <w:rPr>
                <w:rFonts w:ascii="Times New Roman" w:hAnsi="Times New Roman"/>
                <w:sz w:val="24"/>
                <w:szCs w:val="24"/>
              </w:rPr>
              <w:t>ТОВ «СПА Трускавець»</w:t>
            </w:r>
          </w:p>
        </w:tc>
      </w:tr>
      <w:tr w:rsidR="005C607A" w:rsidRPr="00F471F0" w:rsidTr="00F651F3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Біличівська</w:t>
            </w:r>
            <w:proofErr w:type="spellEnd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площа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нафта, газ природний, конденсат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геологічне вивчення 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Полтавська обл.,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Чорнухинський</w:t>
            </w:r>
            <w:proofErr w:type="spellEnd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7A" w:rsidRPr="00F471F0" w:rsidRDefault="005C607A" w:rsidP="00F65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sz w:val="24"/>
                <w:szCs w:val="24"/>
              </w:rPr>
              <w:t xml:space="preserve">ТОВ «Авантаж </w:t>
            </w:r>
            <w:proofErr w:type="spellStart"/>
            <w:r w:rsidRPr="00F471F0">
              <w:rPr>
                <w:rFonts w:ascii="Times New Roman" w:hAnsi="Times New Roman"/>
                <w:sz w:val="24"/>
                <w:szCs w:val="24"/>
              </w:rPr>
              <w:t>Енерго</w:t>
            </w:r>
            <w:proofErr w:type="spellEnd"/>
            <w:r w:rsidRPr="00F471F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C607A" w:rsidRPr="00F471F0" w:rsidRDefault="005C607A" w:rsidP="00F65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07A" w:rsidRPr="00F471F0" w:rsidTr="00F651F3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Лосищинська</w:t>
            </w:r>
            <w:proofErr w:type="spellEnd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ділянка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нафта, газ природний, конденсат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геологічне вивчення,</w:t>
            </w:r>
          </w:p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1F0">
              <w:rPr>
                <w:rFonts w:ascii="Times New Roman" w:hAnsi="Times New Roman"/>
                <w:color w:val="000000"/>
                <w:sz w:val="24"/>
                <w:szCs w:val="24"/>
              </w:rPr>
              <w:t>Сумська обл., Роменський р-н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7A" w:rsidRPr="00F471F0" w:rsidRDefault="005C607A" w:rsidP="00F65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1F0">
              <w:rPr>
                <w:rFonts w:ascii="Times New Roman" w:hAnsi="Times New Roman"/>
                <w:sz w:val="24"/>
                <w:szCs w:val="24"/>
              </w:rPr>
              <w:t>ТОВ «</w:t>
            </w:r>
            <w:proofErr w:type="spellStart"/>
            <w:r w:rsidRPr="00F471F0">
              <w:rPr>
                <w:rFonts w:ascii="Times New Roman" w:hAnsi="Times New Roman"/>
                <w:sz w:val="24"/>
                <w:szCs w:val="24"/>
              </w:rPr>
              <w:t>Слобіднафта</w:t>
            </w:r>
            <w:proofErr w:type="spellEnd"/>
            <w:r w:rsidRPr="00F471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C607A" w:rsidRDefault="005C607A"/>
    <w:sectPr w:rsidR="005C60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7A"/>
    <w:rsid w:val="00556E6F"/>
    <w:rsid w:val="005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2D87-2A30-4E26-93AC-9DDB1CF1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7A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C607A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C607A"/>
    <w:pPr>
      <w:shd w:val="clear" w:color="auto" w:fill="FFFFFF"/>
      <w:spacing w:after="0" w:line="0" w:lineRule="atLeast"/>
    </w:pPr>
    <w:rPr>
      <w:rFonts w:ascii="Times New Roman" w:hAnsi="Times New Roman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1</cp:revision>
  <dcterms:created xsi:type="dcterms:W3CDTF">2014-11-12T14:29:00Z</dcterms:created>
  <dcterms:modified xsi:type="dcterms:W3CDTF">2014-11-12T14:30:00Z</dcterms:modified>
</cp:coreProperties>
</file>